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D40C7">
      <w:pPr>
        <w:pStyle w:val="2"/>
        <w:divId w:val="854490928"/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>HYPERLINK "C:\\Users\\Пользователь\\Desktop\\учебник архив\\public_html\\page29.html"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Style w:val="a3"/>
          <w:rFonts w:eastAsia="Times New Roman"/>
        </w:rPr>
        <w:t xml:space="preserve">Урок 29. Создание, сохранение и открытие чертежа в AutoCAD. </w:t>
      </w:r>
      <w:r>
        <w:rPr>
          <w:rFonts w:eastAsia="Times New Roman"/>
        </w:rPr>
        <w:fldChar w:fldCharType="end"/>
      </w:r>
    </w:p>
    <w:p w:rsidR="00000000" w:rsidRDefault="006D40C7">
      <w:pPr>
        <w:divId w:val="854490928"/>
        <w:rPr>
          <w:rFonts w:eastAsia="Times New Roman"/>
        </w:rPr>
      </w:pPr>
      <w:r>
        <w:rPr>
          <w:rFonts w:eastAsia="Times New Roman"/>
        </w:rPr>
        <w:t> </w:t>
      </w:r>
      <w:r>
        <w:rPr>
          <w:rFonts w:eastAsia="Times New Roman"/>
          <w:color w:val="000000"/>
          <w:sz w:val="27"/>
          <w:szCs w:val="27"/>
        </w:rPr>
        <w:t>При первом запуске программы Вы увидите на экране примерно следующее (в зависимости от версии продукта установленного на Вашем компьютере, в данном примере используется AutoCAD 2010).</w:t>
      </w:r>
      <w:r>
        <w:rPr>
          <w:rFonts w:eastAsia="Times New Roman"/>
        </w:rPr>
        <w:t xml:space="preserve"> </w:t>
      </w:r>
    </w:p>
    <w:p w:rsidR="00000000" w:rsidRDefault="006D40C7">
      <w:pPr>
        <w:pStyle w:val="a5"/>
        <w:spacing w:after="0" w:afterAutospacing="0" w:line="360" w:lineRule="auto"/>
        <w:jc w:val="center"/>
        <w:divId w:val="854490928"/>
      </w:pPr>
      <w:r>
        <w:rPr>
          <w:noProof/>
          <w:color w:val="000000"/>
        </w:rPr>
        <w:drawing>
          <wp:inline distT="0" distB="0" distL="0" distR="0">
            <wp:extent cx="3810000" cy="2743200"/>
            <wp:effectExtent l="0" t="0" r="0" b="0"/>
            <wp:docPr id="1" name="Рисунок 1" descr="Интерфейс программы AutoC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терфейс программы AutoCAD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D40C7">
      <w:pPr>
        <w:pStyle w:val="a5"/>
        <w:spacing w:after="0" w:afterAutospacing="0" w:line="360" w:lineRule="auto"/>
        <w:jc w:val="center"/>
        <w:divId w:val="854490928"/>
      </w:pPr>
      <w:r>
        <w:rPr>
          <w:color w:val="000000"/>
          <w:sz w:val="27"/>
          <w:szCs w:val="27"/>
        </w:rPr>
        <w:t>Рисунок 1</w:t>
      </w:r>
    </w:p>
    <w:p w:rsidR="00000000" w:rsidRDefault="006D40C7">
      <w:pPr>
        <w:pStyle w:val="a5"/>
        <w:spacing w:after="0" w:afterAutospacing="0" w:line="360" w:lineRule="auto"/>
        <w:divId w:val="854490928"/>
      </w:pPr>
      <w:r>
        <w:rPr>
          <w:color w:val="000000"/>
          <w:sz w:val="27"/>
          <w:szCs w:val="27"/>
        </w:rPr>
        <w:t>Интерфейс новых версий программы стал интуитивно понятным, имеет множеств</w:t>
      </w:r>
      <w:r>
        <w:rPr>
          <w:color w:val="000000"/>
          <w:sz w:val="27"/>
          <w:szCs w:val="27"/>
        </w:rPr>
        <w:t>о красочных всплывающих подсказок и хорошую справочную систему, вызвать которую можно нажатием клавиши </w:t>
      </w:r>
      <w:r>
        <w:rPr>
          <w:rStyle w:val="a6"/>
          <w:b w:val="0"/>
          <w:bCs w:val="0"/>
          <w:color w:val="000000"/>
          <w:sz w:val="27"/>
          <w:szCs w:val="27"/>
        </w:rPr>
        <w:t>F1</w:t>
      </w:r>
      <w:r>
        <w:rPr>
          <w:color w:val="000000"/>
          <w:sz w:val="27"/>
          <w:szCs w:val="27"/>
        </w:rPr>
        <w:t>.</w:t>
      </w:r>
    </w:p>
    <w:p w:rsidR="00000000" w:rsidRDefault="006D40C7">
      <w:pPr>
        <w:pStyle w:val="a5"/>
        <w:spacing w:after="0" w:afterAutospacing="0" w:line="360" w:lineRule="auto"/>
        <w:divId w:val="854490928"/>
      </w:pPr>
      <w:r>
        <w:rPr>
          <w:color w:val="000000"/>
          <w:sz w:val="27"/>
          <w:szCs w:val="27"/>
        </w:rPr>
        <w:t>Новый чертеж можно создать нажатием иконки верхней панели инструментов, или последовательным нажатием команд </w:t>
      </w:r>
      <w:r>
        <w:rPr>
          <w:rStyle w:val="a6"/>
          <w:b w:val="0"/>
          <w:bCs w:val="0"/>
          <w:color w:val="000000"/>
          <w:sz w:val="27"/>
          <w:szCs w:val="27"/>
        </w:rPr>
        <w:t>"Файл" - "Создать" - "Чертеж"</w:t>
      </w:r>
      <w:r>
        <w:rPr>
          <w:color w:val="000000"/>
          <w:sz w:val="27"/>
          <w:szCs w:val="27"/>
        </w:rPr>
        <w:t>, смотри ка</w:t>
      </w:r>
      <w:r>
        <w:rPr>
          <w:color w:val="000000"/>
          <w:sz w:val="27"/>
          <w:szCs w:val="27"/>
        </w:rPr>
        <w:t>ртинку ниже</w:t>
      </w:r>
      <w:proofErr w:type="gramStart"/>
      <w:r>
        <w:rPr>
          <w:color w:val="000000"/>
          <w:sz w:val="27"/>
          <w:szCs w:val="27"/>
        </w:rPr>
        <w:t>.К</w:t>
      </w:r>
      <w:proofErr w:type="gramEnd"/>
      <w:r>
        <w:rPr>
          <w:color w:val="000000"/>
          <w:sz w:val="27"/>
          <w:szCs w:val="27"/>
        </w:rPr>
        <w:t>роме того можно использовать файл чертежа принимаемый по умолчанию, для него не требуется никаких диалоговых окон. Таким, создается новый чертеж с использованием простейшего шаблона.</w:t>
      </w:r>
    </w:p>
    <w:p w:rsidR="00000000" w:rsidRDefault="006D40C7">
      <w:pPr>
        <w:pStyle w:val="a5"/>
        <w:spacing w:after="0" w:afterAutospacing="0" w:line="360" w:lineRule="auto"/>
        <w:jc w:val="center"/>
        <w:divId w:val="854490928"/>
      </w:pPr>
      <w:r>
        <w:rPr>
          <w:noProof/>
          <w:color w:val="000000"/>
        </w:rPr>
        <w:drawing>
          <wp:inline distT="0" distB="0" distL="0" distR="0">
            <wp:extent cx="3810000" cy="3524250"/>
            <wp:effectExtent l="0" t="0" r="0" b="0"/>
            <wp:docPr id="2" name="Рисунок 2" descr="Создание чертежа в программе AutoC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здание чертежа в программе AutoCAD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D40C7">
      <w:pPr>
        <w:pStyle w:val="a5"/>
        <w:spacing w:after="0" w:afterAutospacing="0" w:line="360" w:lineRule="auto"/>
        <w:jc w:val="center"/>
        <w:divId w:val="854490928"/>
      </w:pPr>
      <w:r>
        <w:rPr>
          <w:color w:val="000000"/>
          <w:sz w:val="27"/>
          <w:szCs w:val="27"/>
        </w:rPr>
        <w:t>Рисунок 2</w:t>
      </w:r>
    </w:p>
    <w:p w:rsidR="00000000" w:rsidRDefault="006D40C7">
      <w:pPr>
        <w:pStyle w:val="a5"/>
        <w:spacing w:after="0" w:afterAutospacing="0" w:line="360" w:lineRule="auto"/>
        <w:divId w:val="854490928"/>
      </w:pPr>
      <w:r>
        <w:rPr>
          <w:color w:val="000000"/>
          <w:sz w:val="27"/>
          <w:szCs w:val="27"/>
        </w:rPr>
        <w:t>или</w:t>
      </w:r>
    </w:p>
    <w:p w:rsidR="00000000" w:rsidRDefault="006D40C7">
      <w:pPr>
        <w:pStyle w:val="a5"/>
        <w:spacing w:after="0" w:afterAutospacing="0" w:line="360" w:lineRule="auto"/>
        <w:jc w:val="center"/>
        <w:divId w:val="854490928"/>
      </w:pPr>
      <w:r>
        <w:rPr>
          <w:noProof/>
          <w:color w:val="000000"/>
        </w:rPr>
        <w:drawing>
          <wp:inline distT="0" distB="0" distL="0" distR="0">
            <wp:extent cx="3810000" cy="3295650"/>
            <wp:effectExtent l="0" t="0" r="0" b="0"/>
            <wp:docPr id="3" name="Рисунок 3" descr="Создание чертежа в AutoC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здание чертежа в AutoCAD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D40C7">
      <w:pPr>
        <w:pStyle w:val="a5"/>
        <w:spacing w:after="0" w:afterAutospacing="0" w:line="360" w:lineRule="auto"/>
        <w:jc w:val="center"/>
        <w:divId w:val="854490928"/>
      </w:pPr>
      <w:r>
        <w:rPr>
          <w:color w:val="000000"/>
          <w:sz w:val="27"/>
          <w:szCs w:val="27"/>
        </w:rPr>
        <w:t>Рисунок 3</w:t>
      </w:r>
    </w:p>
    <w:p w:rsidR="00000000" w:rsidRDefault="006D40C7">
      <w:pPr>
        <w:pStyle w:val="a5"/>
        <w:spacing w:after="0" w:afterAutospacing="0" w:line="360" w:lineRule="auto"/>
        <w:divId w:val="854490928"/>
      </w:pPr>
      <w:r>
        <w:rPr>
          <w:color w:val="000000"/>
          <w:sz w:val="27"/>
          <w:szCs w:val="27"/>
        </w:rPr>
        <w:t>Кроме того для создания новых чертежей можно использовать файл шаблона. В AutoCAD имеется стандартный набор файлов шаблонов для создания 2D чертежей и 3D моделей они имеют расширение </w:t>
      </w:r>
      <w:r>
        <w:rPr>
          <w:rStyle w:val="a6"/>
          <w:b w:val="0"/>
          <w:bCs w:val="0"/>
          <w:color w:val="000000"/>
          <w:sz w:val="27"/>
          <w:szCs w:val="27"/>
        </w:rPr>
        <w:t>.dwt</w:t>
      </w:r>
      <w:r>
        <w:rPr>
          <w:color w:val="000000"/>
          <w:sz w:val="27"/>
          <w:szCs w:val="27"/>
        </w:rPr>
        <w:t xml:space="preserve">. Использование </w:t>
      </w:r>
      <w:r>
        <w:rPr>
          <w:color w:val="000000"/>
          <w:sz w:val="27"/>
          <w:szCs w:val="27"/>
        </w:rPr>
        <w:t>шаблонов представляет собой быстрый способ создания новых документов, но для эффективной работы рекомендуется создавать собственные шаблоны со своими настройками и параметрами, которые Вы будете использовать в рамках конкретного предприятия или организации</w:t>
      </w:r>
      <w:r>
        <w:rPr>
          <w:color w:val="000000"/>
          <w:sz w:val="27"/>
          <w:szCs w:val="27"/>
        </w:rPr>
        <w:t>. Поскольку знаний для создания шаблонов пока недостаточно, мы обязательно вернемся к этому позже, а пока давайте откроем для примера любой имеющийся шаблон и посмотрим, что получится. После нажатия команд </w:t>
      </w:r>
      <w:r>
        <w:rPr>
          <w:rStyle w:val="a6"/>
          <w:b w:val="0"/>
          <w:bCs w:val="0"/>
          <w:color w:val="000000"/>
          <w:sz w:val="27"/>
          <w:szCs w:val="27"/>
        </w:rPr>
        <w:t>"Файл" - "Создать" - "Чертеж"</w:t>
      </w:r>
      <w:r>
        <w:rPr>
          <w:color w:val="000000"/>
          <w:sz w:val="27"/>
          <w:szCs w:val="27"/>
        </w:rPr>
        <w:t> (это уже делали рань</w:t>
      </w:r>
      <w:r>
        <w:rPr>
          <w:color w:val="000000"/>
          <w:sz w:val="27"/>
          <w:szCs w:val="27"/>
        </w:rPr>
        <w:t>ше) мы увидим диалоговое окно </w:t>
      </w:r>
      <w:r>
        <w:rPr>
          <w:rStyle w:val="a6"/>
          <w:b w:val="0"/>
          <w:bCs w:val="0"/>
          <w:color w:val="000000"/>
          <w:sz w:val="27"/>
          <w:szCs w:val="27"/>
        </w:rPr>
        <w:t>"Выбор шаблона"</w:t>
      </w:r>
      <w:proofErr w:type="gramStart"/>
      <w:r>
        <w:rPr>
          <w:color w:val="000000"/>
          <w:sz w:val="27"/>
          <w:szCs w:val="27"/>
        </w:rPr>
        <w:t> ,</w:t>
      </w:r>
      <w:proofErr w:type="gramEnd"/>
      <w:r>
        <w:rPr>
          <w:color w:val="000000"/>
          <w:sz w:val="27"/>
          <w:szCs w:val="27"/>
        </w:rPr>
        <w:t xml:space="preserve"> выберем какой-нибудь шаблон, к примеру,</w:t>
      </w:r>
      <w:r>
        <w:rPr>
          <w:rStyle w:val="a6"/>
          <w:b w:val="0"/>
          <w:bCs w:val="0"/>
          <w:color w:val="000000"/>
          <w:sz w:val="27"/>
          <w:szCs w:val="27"/>
        </w:rPr>
        <w:t> "Tutorial-iMfg.dwt"</w:t>
      </w:r>
      <w:r>
        <w:rPr>
          <w:color w:val="000000"/>
          <w:sz w:val="27"/>
          <w:szCs w:val="27"/>
        </w:rPr>
        <w:t> нажимаем кнопку </w:t>
      </w:r>
      <w:r>
        <w:rPr>
          <w:rStyle w:val="a6"/>
          <w:b w:val="0"/>
          <w:bCs w:val="0"/>
          <w:color w:val="000000"/>
          <w:sz w:val="27"/>
          <w:szCs w:val="27"/>
        </w:rPr>
        <w:t>"Открыть"</w:t>
      </w:r>
      <w:r>
        <w:rPr>
          <w:color w:val="000000"/>
          <w:sz w:val="27"/>
          <w:szCs w:val="27"/>
        </w:rPr>
        <w:t>:</w:t>
      </w:r>
    </w:p>
    <w:p w:rsidR="00000000" w:rsidRDefault="006D40C7">
      <w:pPr>
        <w:pStyle w:val="a5"/>
        <w:spacing w:after="0" w:afterAutospacing="0" w:line="360" w:lineRule="auto"/>
        <w:jc w:val="center"/>
        <w:divId w:val="854490928"/>
      </w:pPr>
      <w:r>
        <w:rPr>
          <w:noProof/>
          <w:color w:val="000000"/>
        </w:rPr>
        <w:drawing>
          <wp:inline distT="0" distB="0" distL="0" distR="0">
            <wp:extent cx="3810000" cy="2752725"/>
            <wp:effectExtent l="0" t="0" r="0" b="9525"/>
            <wp:docPr id="4" name="Рисунок 4" descr="Выбор шаблона в программе AutoC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бор шаблона в программе AutoCAD.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D40C7">
      <w:pPr>
        <w:pStyle w:val="a5"/>
        <w:spacing w:after="0" w:afterAutospacing="0" w:line="360" w:lineRule="auto"/>
        <w:jc w:val="center"/>
        <w:divId w:val="854490928"/>
      </w:pPr>
      <w:r>
        <w:rPr>
          <w:color w:val="000000"/>
          <w:sz w:val="27"/>
          <w:szCs w:val="27"/>
        </w:rPr>
        <w:t>Рисунок 4</w:t>
      </w:r>
    </w:p>
    <w:p w:rsidR="00000000" w:rsidRDefault="006D40C7">
      <w:pPr>
        <w:pStyle w:val="a5"/>
        <w:spacing w:after="0" w:afterAutospacing="0" w:line="360" w:lineRule="auto"/>
        <w:divId w:val="854490928"/>
      </w:pPr>
      <w:r>
        <w:rPr>
          <w:color w:val="000000"/>
          <w:sz w:val="27"/>
          <w:szCs w:val="27"/>
        </w:rPr>
        <w:t>на экране появится изображение шаблона.</w:t>
      </w:r>
    </w:p>
    <w:p w:rsidR="00000000" w:rsidRDefault="006D40C7">
      <w:pPr>
        <w:pStyle w:val="a5"/>
        <w:spacing w:after="0" w:afterAutospacing="0" w:line="360" w:lineRule="auto"/>
        <w:jc w:val="center"/>
        <w:divId w:val="854490928"/>
      </w:pPr>
      <w:r>
        <w:rPr>
          <w:noProof/>
          <w:color w:val="000000"/>
        </w:rPr>
        <w:drawing>
          <wp:inline distT="0" distB="0" distL="0" distR="0">
            <wp:extent cx="3810000" cy="2752725"/>
            <wp:effectExtent l="0" t="0" r="0" b="9525"/>
            <wp:docPr id="5" name="Рисунок 5" descr="http://tehkd.ru/img/autocad_leson/1_less_autocad/5_shabl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hkd.ru/img/autocad_leson/1_less_autocad/5_shablon.gif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D40C7">
      <w:pPr>
        <w:pStyle w:val="a5"/>
        <w:spacing w:after="0" w:afterAutospacing="0" w:line="360" w:lineRule="auto"/>
        <w:jc w:val="center"/>
        <w:divId w:val="854490928"/>
      </w:pPr>
      <w:r>
        <w:rPr>
          <w:color w:val="000000"/>
          <w:sz w:val="27"/>
          <w:szCs w:val="27"/>
        </w:rPr>
        <w:t>Рисунок 5</w:t>
      </w:r>
    </w:p>
    <w:p w:rsidR="00000000" w:rsidRDefault="006D40C7">
      <w:pPr>
        <w:pStyle w:val="a5"/>
        <w:spacing w:after="0" w:afterAutospacing="0" w:line="360" w:lineRule="auto"/>
        <w:divId w:val="854490928"/>
      </w:pPr>
      <w:r>
        <w:rPr>
          <w:color w:val="000000"/>
          <w:sz w:val="27"/>
          <w:szCs w:val="27"/>
        </w:rPr>
        <w:t>Открытие уже имеющихся у Вас чертежей, осуществляется, так же, как и в других приложениях Wind</w:t>
      </w:r>
      <w:r>
        <w:rPr>
          <w:color w:val="000000"/>
          <w:sz w:val="27"/>
          <w:szCs w:val="27"/>
        </w:rPr>
        <w:t>ows, поэтому трудностей с этим возникнуть не должно.</w:t>
      </w:r>
    </w:p>
    <w:p w:rsidR="00000000" w:rsidRDefault="006D40C7">
      <w:pPr>
        <w:pStyle w:val="a5"/>
        <w:spacing w:after="0" w:afterAutospacing="0" w:line="360" w:lineRule="auto"/>
        <w:divId w:val="854490928"/>
      </w:pPr>
      <w:r>
        <w:rPr>
          <w:color w:val="000000"/>
          <w:sz w:val="27"/>
          <w:szCs w:val="27"/>
        </w:rPr>
        <w:t>В программе autocad открытие документов выполняется, как и в других приложениях Windows. Нажимаем последовательно на команды </w:t>
      </w:r>
      <w:r>
        <w:rPr>
          <w:rStyle w:val="a6"/>
          <w:b w:val="0"/>
          <w:bCs w:val="0"/>
          <w:color w:val="000000"/>
          <w:sz w:val="27"/>
          <w:szCs w:val="27"/>
        </w:rPr>
        <w:t>Файл – Открыть – Чертеж</w:t>
      </w:r>
      <w:r>
        <w:rPr>
          <w:color w:val="000000"/>
          <w:sz w:val="27"/>
          <w:szCs w:val="27"/>
        </w:rPr>
        <w:t>, либо на соответствующий значок на панели быстрого зап</w:t>
      </w:r>
      <w:r>
        <w:rPr>
          <w:color w:val="000000"/>
          <w:sz w:val="27"/>
          <w:szCs w:val="27"/>
        </w:rPr>
        <w:t>уска.</w:t>
      </w:r>
    </w:p>
    <w:p w:rsidR="00000000" w:rsidRDefault="006D40C7">
      <w:pPr>
        <w:pStyle w:val="a5"/>
        <w:spacing w:after="0" w:afterAutospacing="0" w:line="360" w:lineRule="auto"/>
        <w:jc w:val="center"/>
        <w:divId w:val="854490928"/>
      </w:pPr>
      <w:r>
        <w:rPr>
          <w:noProof/>
          <w:color w:val="000000"/>
        </w:rPr>
        <w:drawing>
          <wp:inline distT="0" distB="0" distL="0" distR="0">
            <wp:extent cx="3810000" cy="3886200"/>
            <wp:effectExtent l="0" t="0" r="0" b="0"/>
            <wp:docPr id="6" name="Рисунок 6" descr="Открытие документа autoc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ткрытие документа autocad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D40C7">
      <w:pPr>
        <w:pStyle w:val="a5"/>
        <w:spacing w:after="0" w:afterAutospacing="0" w:line="360" w:lineRule="auto"/>
        <w:jc w:val="center"/>
        <w:divId w:val="854490928"/>
      </w:pPr>
      <w:r>
        <w:rPr>
          <w:color w:val="000000"/>
          <w:sz w:val="27"/>
          <w:szCs w:val="27"/>
        </w:rPr>
        <w:t>Рисунок 6</w:t>
      </w:r>
    </w:p>
    <w:p w:rsidR="00000000" w:rsidRDefault="006D40C7">
      <w:pPr>
        <w:pStyle w:val="a5"/>
        <w:spacing w:after="0" w:afterAutospacing="0" w:line="360" w:lineRule="auto"/>
        <w:divId w:val="854490928"/>
      </w:pPr>
      <w:r>
        <w:rPr>
          <w:color w:val="000000"/>
          <w:sz w:val="27"/>
          <w:szCs w:val="27"/>
        </w:rPr>
        <w:t>Появится диалоговое окно, в котором выбираем нужный нам чертеж и нажимаем кнопку</w:t>
      </w:r>
      <w:proofErr w:type="gramStart"/>
      <w:r>
        <w:rPr>
          <w:color w:val="000000"/>
          <w:sz w:val="27"/>
          <w:szCs w:val="27"/>
        </w:rPr>
        <w:t> </w:t>
      </w:r>
      <w:r>
        <w:rPr>
          <w:rStyle w:val="a6"/>
          <w:b w:val="0"/>
          <w:bCs w:val="0"/>
          <w:color w:val="000000"/>
          <w:sz w:val="27"/>
          <w:szCs w:val="27"/>
        </w:rPr>
        <w:t>О</w:t>
      </w:r>
      <w:proofErr w:type="gramEnd"/>
      <w:r>
        <w:rPr>
          <w:rStyle w:val="a6"/>
          <w:b w:val="0"/>
          <w:bCs w:val="0"/>
          <w:color w:val="000000"/>
          <w:sz w:val="27"/>
          <w:szCs w:val="27"/>
        </w:rPr>
        <w:t>ткрыть</w:t>
      </w:r>
      <w:r>
        <w:rPr>
          <w:color w:val="000000"/>
          <w:sz w:val="27"/>
          <w:szCs w:val="27"/>
        </w:rPr>
        <w:t>.</w:t>
      </w:r>
    </w:p>
    <w:p w:rsidR="00000000" w:rsidRDefault="006D40C7">
      <w:pPr>
        <w:pStyle w:val="a5"/>
        <w:spacing w:after="0" w:afterAutospacing="0" w:line="360" w:lineRule="auto"/>
        <w:jc w:val="center"/>
        <w:divId w:val="854490928"/>
      </w:pPr>
      <w:r>
        <w:rPr>
          <w:noProof/>
          <w:color w:val="000000"/>
        </w:rPr>
        <w:drawing>
          <wp:inline distT="0" distB="0" distL="0" distR="0">
            <wp:extent cx="3810000" cy="2743200"/>
            <wp:effectExtent l="0" t="0" r="0" b="0"/>
            <wp:docPr id="7" name="Рисунок 7" descr="Диалоговое окно открытия документа autoc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иалоговое окно открытия документа autocad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D40C7">
      <w:pPr>
        <w:pStyle w:val="a5"/>
        <w:spacing w:after="0" w:afterAutospacing="0" w:line="360" w:lineRule="auto"/>
        <w:jc w:val="center"/>
        <w:divId w:val="854490928"/>
      </w:pPr>
      <w:r>
        <w:rPr>
          <w:color w:val="000000"/>
          <w:sz w:val="27"/>
          <w:szCs w:val="27"/>
        </w:rPr>
        <w:t>Рисунок 7</w:t>
      </w:r>
    </w:p>
    <w:p w:rsidR="00000000" w:rsidRDefault="006D40C7">
      <w:pPr>
        <w:pStyle w:val="a5"/>
        <w:spacing w:after="0" w:afterAutospacing="0" w:line="360" w:lineRule="auto"/>
        <w:divId w:val="854490928"/>
      </w:pPr>
      <w:r>
        <w:rPr>
          <w:color w:val="000000"/>
          <w:sz w:val="27"/>
          <w:szCs w:val="27"/>
        </w:rPr>
        <w:t>Разумеется, открывать документы autocad можно через проводник Windows, для этого нужно сделать на нужном файле двойной щелчок.</w:t>
      </w:r>
    </w:p>
    <w:p w:rsidR="00000000" w:rsidRDefault="006D40C7">
      <w:pPr>
        <w:pStyle w:val="a5"/>
        <w:spacing w:after="0" w:afterAutospacing="0" w:line="360" w:lineRule="auto"/>
        <w:jc w:val="center"/>
        <w:divId w:val="854490928"/>
      </w:pPr>
      <w:r>
        <w:rPr>
          <w:noProof/>
          <w:color w:val="000000"/>
        </w:rPr>
        <w:drawing>
          <wp:inline distT="0" distB="0" distL="0" distR="0">
            <wp:extent cx="3810000" cy="3495675"/>
            <wp:effectExtent l="0" t="0" r="0" b="9525"/>
            <wp:docPr id="8" name="Рисунок 8" descr="Документ autocad откры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окумент autocad открыт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D40C7">
      <w:pPr>
        <w:pStyle w:val="a5"/>
        <w:spacing w:after="0" w:afterAutospacing="0" w:line="360" w:lineRule="auto"/>
        <w:jc w:val="center"/>
        <w:divId w:val="854490928"/>
      </w:pPr>
      <w:r>
        <w:rPr>
          <w:color w:val="000000"/>
          <w:sz w:val="27"/>
          <w:szCs w:val="27"/>
        </w:rPr>
        <w:t>Рисунок 8</w:t>
      </w:r>
    </w:p>
    <w:p w:rsidR="00000000" w:rsidRDefault="006D40C7">
      <w:pPr>
        <w:pStyle w:val="a5"/>
        <w:spacing w:after="0" w:afterAutospacing="0" w:line="360" w:lineRule="auto"/>
        <w:divId w:val="854490928"/>
      </w:pPr>
      <w:r>
        <w:rPr>
          <w:color w:val="000000"/>
          <w:sz w:val="27"/>
          <w:szCs w:val="27"/>
        </w:rPr>
        <w:t>Так же для открытия можно перетащить чертеж из проводника Windows в AutoCAD. При этом нужно помнить, если чертеж расположить в командной строке или в пу</w:t>
      </w:r>
      <w:r>
        <w:rPr>
          <w:color w:val="000000"/>
          <w:sz w:val="27"/>
          <w:szCs w:val="27"/>
        </w:rPr>
        <w:t>стом месте рядом с панелью инструментов, то файл откроется. Если Вы перетащите чертеж в область рисования другого, уже открытого чертежа, то он вставиться в текущий чертеж в качестве блока, поэтому будьте внимательны при использовании этого способа.</w:t>
      </w:r>
    </w:p>
    <w:p w:rsidR="00000000" w:rsidRDefault="006D40C7">
      <w:pPr>
        <w:pStyle w:val="a5"/>
        <w:spacing w:after="0" w:afterAutospacing="0" w:line="360" w:lineRule="auto"/>
        <w:jc w:val="center"/>
        <w:divId w:val="854490928"/>
      </w:pPr>
      <w:r>
        <w:rPr>
          <w:noProof/>
          <w:color w:val="000000"/>
        </w:rPr>
        <w:drawing>
          <wp:inline distT="0" distB="0" distL="0" distR="0">
            <wp:extent cx="3810000" cy="2247900"/>
            <wp:effectExtent l="0" t="0" r="0" b="0"/>
            <wp:docPr id="9" name="Рисунок 9" descr="Открытие документа autocad перетаскиванием в область чертеж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ткрытие документа autocad перетаскиванием в область чертежа.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D40C7">
      <w:pPr>
        <w:pStyle w:val="a5"/>
        <w:spacing w:after="0" w:afterAutospacing="0" w:line="360" w:lineRule="auto"/>
        <w:jc w:val="center"/>
        <w:divId w:val="854490928"/>
      </w:pPr>
      <w:r>
        <w:rPr>
          <w:color w:val="000000"/>
          <w:sz w:val="27"/>
          <w:szCs w:val="27"/>
        </w:rPr>
        <w:t>Рисунок 9</w:t>
      </w:r>
    </w:p>
    <w:p w:rsidR="00000000" w:rsidRDefault="006D40C7">
      <w:pPr>
        <w:pStyle w:val="a5"/>
        <w:spacing w:after="0" w:afterAutospacing="0" w:line="360" w:lineRule="auto"/>
        <w:divId w:val="854490928"/>
      </w:pPr>
      <w:r>
        <w:rPr>
          <w:color w:val="000000"/>
          <w:sz w:val="27"/>
          <w:szCs w:val="27"/>
        </w:rPr>
        <w:t xml:space="preserve">Сохранение чертежей на жесткий диск выполняется так </w:t>
      </w:r>
      <w:r>
        <w:rPr>
          <w:color w:val="000000"/>
          <w:sz w:val="27"/>
          <w:szCs w:val="27"/>
        </w:rPr>
        <w:t>же, как и в других приложениях Microsoft Windows, нажимаем команды </w:t>
      </w:r>
      <w:r>
        <w:rPr>
          <w:rStyle w:val="a6"/>
          <w:b w:val="0"/>
          <w:bCs w:val="0"/>
          <w:color w:val="000000"/>
          <w:sz w:val="27"/>
          <w:szCs w:val="27"/>
        </w:rPr>
        <w:t>Файл – Сохранить</w:t>
      </w:r>
    </w:p>
    <w:p w:rsidR="00000000" w:rsidRDefault="006D40C7">
      <w:pPr>
        <w:pStyle w:val="a5"/>
        <w:spacing w:after="0" w:afterAutospacing="0" w:line="360" w:lineRule="auto"/>
        <w:jc w:val="center"/>
        <w:divId w:val="854490928"/>
      </w:pPr>
      <w:r>
        <w:rPr>
          <w:noProof/>
          <w:color w:val="000000"/>
        </w:rPr>
        <w:drawing>
          <wp:inline distT="0" distB="0" distL="0" distR="0">
            <wp:extent cx="3810000" cy="3924300"/>
            <wp:effectExtent l="0" t="0" r="0" b="0"/>
            <wp:docPr id="10" name="Рисунок 10" descr="Сохранение чертежа autoc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охранение чертежа autocad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D40C7">
      <w:pPr>
        <w:pStyle w:val="a5"/>
        <w:spacing w:after="0" w:afterAutospacing="0" w:line="360" w:lineRule="auto"/>
        <w:jc w:val="center"/>
        <w:divId w:val="854490928"/>
      </w:pPr>
      <w:r>
        <w:rPr>
          <w:color w:val="000000"/>
          <w:sz w:val="27"/>
          <w:szCs w:val="27"/>
        </w:rPr>
        <w:t>Рисунок 10</w:t>
      </w:r>
    </w:p>
    <w:p w:rsidR="00000000" w:rsidRDefault="006D40C7">
      <w:pPr>
        <w:pStyle w:val="a5"/>
        <w:spacing w:after="0" w:afterAutospacing="0" w:line="360" w:lineRule="auto"/>
        <w:divId w:val="854490928"/>
      </w:pPr>
      <w:r>
        <w:rPr>
          <w:color w:val="000000"/>
          <w:sz w:val="27"/>
          <w:szCs w:val="27"/>
        </w:rPr>
        <w:t>в появившемся диал</w:t>
      </w:r>
      <w:r>
        <w:rPr>
          <w:color w:val="000000"/>
          <w:sz w:val="27"/>
          <w:szCs w:val="27"/>
        </w:rPr>
        <w:t>оговом окне пишем имя и нажимаем кнопку</w:t>
      </w:r>
      <w:proofErr w:type="gramStart"/>
      <w:r>
        <w:rPr>
          <w:color w:val="000000"/>
          <w:sz w:val="27"/>
          <w:szCs w:val="27"/>
        </w:rPr>
        <w:t> </w:t>
      </w:r>
      <w:r>
        <w:rPr>
          <w:rStyle w:val="a6"/>
          <w:b w:val="0"/>
          <w:bCs w:val="0"/>
          <w:color w:val="000000"/>
          <w:sz w:val="27"/>
          <w:szCs w:val="27"/>
        </w:rPr>
        <w:t>С</w:t>
      </w:r>
      <w:proofErr w:type="gramEnd"/>
      <w:r>
        <w:rPr>
          <w:rStyle w:val="a6"/>
          <w:b w:val="0"/>
          <w:bCs w:val="0"/>
          <w:color w:val="000000"/>
          <w:sz w:val="27"/>
          <w:szCs w:val="27"/>
        </w:rPr>
        <w:t>охранить</w:t>
      </w:r>
      <w:r>
        <w:rPr>
          <w:color w:val="000000"/>
          <w:sz w:val="27"/>
          <w:szCs w:val="27"/>
        </w:rPr>
        <w:t>.</w:t>
      </w:r>
    </w:p>
    <w:p w:rsidR="00000000" w:rsidRDefault="006D40C7">
      <w:pPr>
        <w:pStyle w:val="a5"/>
        <w:spacing w:after="0" w:afterAutospacing="0" w:line="360" w:lineRule="auto"/>
        <w:jc w:val="center"/>
        <w:divId w:val="854490928"/>
      </w:pPr>
      <w:r>
        <w:rPr>
          <w:noProof/>
          <w:color w:val="000000"/>
        </w:rPr>
        <w:drawing>
          <wp:inline distT="0" distB="0" distL="0" distR="0">
            <wp:extent cx="3810000" cy="2743200"/>
            <wp:effectExtent l="0" t="0" r="0" b="0"/>
            <wp:docPr id="11" name="Рисунок 11" descr="Диалоговое окно сохранения документа autoc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иалоговое окно сохранения документа autocad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D40C7">
      <w:pPr>
        <w:pStyle w:val="a5"/>
        <w:spacing w:after="0" w:afterAutospacing="0" w:line="360" w:lineRule="auto"/>
        <w:jc w:val="center"/>
        <w:divId w:val="854490928"/>
      </w:pPr>
      <w:r>
        <w:rPr>
          <w:color w:val="000000"/>
          <w:sz w:val="27"/>
          <w:szCs w:val="27"/>
        </w:rPr>
        <w:t>Рисунок 11</w:t>
      </w:r>
    </w:p>
    <w:p w:rsidR="00000000" w:rsidRDefault="006D40C7">
      <w:pPr>
        <w:pStyle w:val="a5"/>
        <w:spacing w:after="0" w:afterAutospacing="0" w:line="360" w:lineRule="auto"/>
        <w:divId w:val="854490928"/>
      </w:pPr>
      <w:r>
        <w:rPr>
          <w:color w:val="000000"/>
          <w:sz w:val="27"/>
          <w:szCs w:val="27"/>
        </w:rPr>
        <w:t>По умолчанию файл сохраняется с расширением </w:t>
      </w:r>
      <w:r>
        <w:rPr>
          <w:rStyle w:val="a6"/>
          <w:b w:val="0"/>
          <w:bCs w:val="0"/>
          <w:color w:val="000000"/>
          <w:sz w:val="27"/>
          <w:szCs w:val="27"/>
        </w:rPr>
        <w:t>.dwg</w:t>
      </w:r>
      <w:r>
        <w:rPr>
          <w:color w:val="000000"/>
          <w:sz w:val="27"/>
          <w:szCs w:val="27"/>
        </w:rPr>
        <w:t>, но оно может быть изменено пользователем в диал</w:t>
      </w:r>
      <w:r>
        <w:rPr>
          <w:color w:val="000000"/>
          <w:sz w:val="27"/>
          <w:szCs w:val="27"/>
        </w:rPr>
        <w:t>оговом окне. Формат </w:t>
      </w:r>
      <w:r>
        <w:rPr>
          <w:rStyle w:val="a6"/>
          <w:b w:val="0"/>
          <w:bCs w:val="0"/>
          <w:color w:val="000000"/>
          <w:sz w:val="27"/>
          <w:szCs w:val="27"/>
        </w:rPr>
        <w:t>DWG</w:t>
      </w:r>
      <w:r>
        <w:rPr>
          <w:color w:val="000000"/>
          <w:sz w:val="27"/>
          <w:szCs w:val="27"/>
        </w:rPr>
        <w:t> имеет очень высокую степень сжатия и хорошо подходит для использования в сети.</w:t>
      </w:r>
    </w:p>
    <w:p w:rsidR="00000000" w:rsidRDefault="006D40C7">
      <w:pPr>
        <w:pStyle w:val="a5"/>
        <w:spacing w:after="0" w:afterAutospacing="0" w:line="360" w:lineRule="auto"/>
        <w:divId w:val="854490928"/>
      </w:pPr>
      <w:r>
        <w:rPr>
          <w:color w:val="000000"/>
          <w:sz w:val="27"/>
          <w:szCs w:val="27"/>
        </w:rPr>
        <w:t>Если Вы хотите сохранить чертеж под другим именем не меняя старой редакции то набираем команды </w:t>
      </w:r>
      <w:r>
        <w:rPr>
          <w:rStyle w:val="a6"/>
          <w:b w:val="0"/>
          <w:bCs w:val="0"/>
          <w:color w:val="000000"/>
          <w:sz w:val="27"/>
          <w:szCs w:val="27"/>
        </w:rPr>
        <w:t>Файл – Сохранить как – Чертеж AutoCAD</w:t>
      </w:r>
      <w:r>
        <w:rPr>
          <w:color w:val="000000"/>
          <w:sz w:val="27"/>
          <w:szCs w:val="27"/>
        </w:rPr>
        <w:t>, в появившемся диало</w:t>
      </w:r>
      <w:r>
        <w:rPr>
          <w:color w:val="000000"/>
          <w:sz w:val="27"/>
          <w:szCs w:val="27"/>
        </w:rPr>
        <w:t>говом окне набираем новое имя и нажимаем кнопку</w:t>
      </w:r>
      <w:proofErr w:type="gramStart"/>
      <w:r>
        <w:rPr>
          <w:color w:val="000000"/>
          <w:sz w:val="27"/>
          <w:szCs w:val="27"/>
        </w:rPr>
        <w:t> </w:t>
      </w:r>
      <w:r>
        <w:rPr>
          <w:rStyle w:val="a6"/>
          <w:b w:val="0"/>
          <w:bCs w:val="0"/>
          <w:color w:val="000000"/>
          <w:sz w:val="27"/>
          <w:szCs w:val="27"/>
        </w:rPr>
        <w:t>С</w:t>
      </w:r>
      <w:proofErr w:type="gramEnd"/>
      <w:r>
        <w:rPr>
          <w:rStyle w:val="a6"/>
          <w:b w:val="0"/>
          <w:bCs w:val="0"/>
          <w:color w:val="000000"/>
          <w:sz w:val="27"/>
          <w:szCs w:val="27"/>
        </w:rPr>
        <w:t>охранить</w:t>
      </w:r>
      <w:r>
        <w:rPr>
          <w:color w:val="000000"/>
          <w:sz w:val="27"/>
          <w:szCs w:val="27"/>
        </w:rPr>
        <w:t>.</w:t>
      </w:r>
    </w:p>
    <w:p w:rsidR="00000000" w:rsidRDefault="006D40C7">
      <w:pPr>
        <w:pStyle w:val="a5"/>
        <w:spacing w:after="0" w:afterAutospacing="0" w:line="360" w:lineRule="auto"/>
        <w:jc w:val="center"/>
        <w:divId w:val="854490928"/>
      </w:pPr>
      <w:r>
        <w:rPr>
          <w:noProof/>
          <w:color w:val="000000"/>
        </w:rPr>
        <w:drawing>
          <wp:inline distT="0" distB="0" distL="0" distR="0">
            <wp:extent cx="3810000" cy="3914775"/>
            <wp:effectExtent l="0" t="0" r="0" b="9525"/>
            <wp:docPr id="12" name="Рисунок 12" descr="Сохранение чертежа autocad под другим имен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охранение чертежа autocad под другим именем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D40C7">
      <w:pPr>
        <w:pStyle w:val="a5"/>
        <w:spacing w:after="0" w:afterAutospacing="0" w:line="360" w:lineRule="auto"/>
        <w:jc w:val="center"/>
        <w:divId w:val="854490928"/>
      </w:pPr>
      <w:r>
        <w:rPr>
          <w:color w:val="000000"/>
          <w:sz w:val="27"/>
          <w:szCs w:val="27"/>
        </w:rPr>
        <w:t>Рисунок 12</w:t>
      </w:r>
    </w:p>
    <w:p w:rsidR="00000000" w:rsidRDefault="006D40C7">
      <w:pPr>
        <w:pStyle w:val="a5"/>
        <w:spacing w:after="0" w:afterAutospacing="0" w:line="360" w:lineRule="auto"/>
        <w:divId w:val="854490928"/>
      </w:pPr>
      <w:r>
        <w:rPr>
          <w:color w:val="000000"/>
          <w:sz w:val="27"/>
          <w:szCs w:val="27"/>
        </w:rPr>
        <w:t>Обратите внимание, если Вам потребуется изменить формат Вашего чертежа, то набираем команды </w:t>
      </w:r>
      <w:r>
        <w:rPr>
          <w:rStyle w:val="a6"/>
          <w:b w:val="0"/>
          <w:bCs w:val="0"/>
          <w:color w:val="000000"/>
          <w:sz w:val="27"/>
          <w:szCs w:val="27"/>
        </w:rPr>
        <w:t>Файл – Экспорт – Другие форматы.</w:t>
      </w:r>
    </w:p>
    <w:p w:rsidR="00000000" w:rsidRDefault="006D40C7">
      <w:pPr>
        <w:pStyle w:val="a5"/>
        <w:spacing w:after="0" w:afterAutospacing="0" w:line="360" w:lineRule="auto"/>
        <w:jc w:val="center"/>
        <w:divId w:val="854490928"/>
      </w:pPr>
      <w:r>
        <w:rPr>
          <w:noProof/>
          <w:color w:val="000000"/>
        </w:rPr>
        <w:drawing>
          <wp:inline distT="0" distB="0" distL="0" distR="0">
            <wp:extent cx="3810000" cy="3895725"/>
            <wp:effectExtent l="0" t="0" r="0" b="9525"/>
            <wp:docPr id="13" name="Рисунок 13" descr="Сохранение чертежа autocad в другом формат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охранение чертежа autocad в другом формате.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D40C7">
      <w:pPr>
        <w:pStyle w:val="a5"/>
        <w:spacing w:after="0" w:afterAutospacing="0" w:line="360" w:lineRule="auto"/>
        <w:jc w:val="center"/>
        <w:divId w:val="854490928"/>
      </w:pPr>
      <w:r>
        <w:rPr>
          <w:color w:val="000000"/>
          <w:sz w:val="27"/>
          <w:szCs w:val="27"/>
        </w:rPr>
        <w:t>Рисунок 13</w:t>
      </w:r>
    </w:p>
    <w:p w:rsidR="00000000" w:rsidRDefault="006D40C7">
      <w:pPr>
        <w:pStyle w:val="a5"/>
        <w:spacing w:after="0" w:afterAutospacing="0" w:line="360" w:lineRule="auto"/>
        <w:divId w:val="854490928"/>
      </w:pPr>
      <w:r>
        <w:rPr>
          <w:color w:val="000000"/>
          <w:sz w:val="27"/>
          <w:szCs w:val="27"/>
        </w:rPr>
        <w:t>а в диалоговом окне выбираем нужный формат, если конечно он присутствует, к примеру </w:t>
      </w:r>
      <w:r>
        <w:rPr>
          <w:rStyle w:val="a6"/>
          <w:b w:val="0"/>
          <w:bCs w:val="0"/>
          <w:color w:val="000000"/>
          <w:sz w:val="27"/>
          <w:szCs w:val="27"/>
        </w:rPr>
        <w:t>BMP</w:t>
      </w:r>
      <w:r>
        <w:rPr>
          <w:color w:val="000000"/>
          <w:sz w:val="27"/>
          <w:szCs w:val="27"/>
        </w:rPr>
        <w:t>, нажимаем</w:t>
      </w:r>
      <w:proofErr w:type="gramStart"/>
      <w:r>
        <w:rPr>
          <w:color w:val="000000"/>
          <w:sz w:val="27"/>
          <w:szCs w:val="27"/>
        </w:rPr>
        <w:t> </w:t>
      </w:r>
      <w:r>
        <w:rPr>
          <w:rStyle w:val="a6"/>
          <w:b w:val="0"/>
          <w:bCs w:val="0"/>
          <w:color w:val="000000"/>
          <w:sz w:val="27"/>
          <w:szCs w:val="27"/>
        </w:rPr>
        <w:t>С</w:t>
      </w:r>
      <w:proofErr w:type="gramEnd"/>
      <w:r>
        <w:rPr>
          <w:rStyle w:val="a6"/>
          <w:b w:val="0"/>
          <w:bCs w:val="0"/>
          <w:color w:val="000000"/>
          <w:sz w:val="27"/>
          <w:szCs w:val="27"/>
        </w:rPr>
        <w:t>охранить</w:t>
      </w:r>
      <w:r>
        <w:rPr>
          <w:color w:val="000000"/>
          <w:sz w:val="27"/>
          <w:szCs w:val="27"/>
        </w:rPr>
        <w:t>.</w:t>
      </w:r>
    </w:p>
    <w:p w:rsidR="00000000" w:rsidRDefault="006D40C7">
      <w:pPr>
        <w:pStyle w:val="a5"/>
        <w:spacing w:after="0" w:afterAutospacing="0" w:line="360" w:lineRule="auto"/>
        <w:jc w:val="center"/>
        <w:divId w:val="854490928"/>
      </w:pPr>
      <w:r>
        <w:rPr>
          <w:noProof/>
          <w:color w:val="000000"/>
        </w:rPr>
        <w:drawing>
          <wp:inline distT="0" distB="0" distL="0" distR="0">
            <wp:extent cx="3810000" cy="3657600"/>
            <wp:effectExtent l="0" t="0" r="0" b="0"/>
            <wp:docPr id="14" name="Рисунок 14" descr="Сохранение чертежа autocad в формате bm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охранение чертежа autocad в формате bmp.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D40C7">
      <w:pPr>
        <w:pStyle w:val="a5"/>
        <w:spacing w:after="0" w:afterAutospacing="0" w:line="360" w:lineRule="auto"/>
        <w:jc w:val="center"/>
        <w:divId w:val="854490928"/>
      </w:pPr>
      <w:r>
        <w:rPr>
          <w:color w:val="000000"/>
          <w:sz w:val="27"/>
          <w:szCs w:val="27"/>
        </w:rPr>
        <w:t>Рисунок 14</w:t>
      </w:r>
    </w:p>
    <w:p w:rsidR="00000000" w:rsidRDefault="006D40C7">
      <w:pPr>
        <w:pStyle w:val="a5"/>
        <w:spacing w:after="0" w:afterAutospacing="0" w:line="360" w:lineRule="auto"/>
        <w:divId w:val="854490928"/>
      </w:pPr>
      <w:r>
        <w:rPr>
          <w:color w:val="000000"/>
          <w:sz w:val="27"/>
          <w:szCs w:val="27"/>
        </w:rPr>
        <w:t>Наш чертеж сохранится в виде растрового изображения с расширением </w:t>
      </w:r>
      <w:r>
        <w:rPr>
          <w:rStyle w:val="a6"/>
          <w:b w:val="0"/>
          <w:bCs w:val="0"/>
          <w:color w:val="000000"/>
          <w:sz w:val="27"/>
          <w:szCs w:val="27"/>
        </w:rPr>
        <w:t>.bmp</w:t>
      </w:r>
    </w:p>
    <w:p w:rsidR="00000000" w:rsidRDefault="006D40C7">
      <w:pPr>
        <w:pStyle w:val="a5"/>
        <w:divId w:val="986781005"/>
      </w:pPr>
      <w:bookmarkStart w:id="0" w:name="_GoBack"/>
      <w:bookmarkEnd w:id="0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785C"/>
    <w:multiLevelType w:val="multilevel"/>
    <w:tmpl w:val="7000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53EF5"/>
    <w:multiLevelType w:val="multilevel"/>
    <w:tmpl w:val="F692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D40C7"/>
    <w:rsid w:val="006D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D40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0C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D40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0C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9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8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7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ehkd.ru/img/autocad_leson/1_less_autocad/3_sozd_cher_autocad.gif" TargetMode="External"/><Relationship Id="rId13" Type="http://schemas.openxmlformats.org/officeDocument/2006/relationships/image" Target="http://tehkd.ru/img/autocad_leson/2_less_autocad/3_cherteg_otkr.jpg" TargetMode="External"/><Relationship Id="rId18" Type="http://schemas.openxmlformats.org/officeDocument/2006/relationships/image" Target="http://tehkd.ru/img/autocad_leson/2_less_autocad/8_sohr_drug_form.jp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http://tehkd.ru/img/autocad_leson/1_less_autocad/2_sozd_cher_autocad.gif" TargetMode="External"/><Relationship Id="rId12" Type="http://schemas.openxmlformats.org/officeDocument/2006/relationships/image" Target="http://tehkd.ru/img/autocad_leson/2_less_autocad/2_dial_okno_fail_otkr.jpg" TargetMode="External"/><Relationship Id="rId17" Type="http://schemas.openxmlformats.org/officeDocument/2006/relationships/image" Target="http://tehkd.ru/img/autocad_leson/2_less_autocad/7_fail_sohr_kak.jpg" TargetMode="External"/><Relationship Id="rId2" Type="http://schemas.openxmlformats.org/officeDocument/2006/relationships/styles" Target="styles.xml"/><Relationship Id="rId16" Type="http://schemas.openxmlformats.org/officeDocument/2006/relationships/image" Target="http://tehkd.ru/img/autocad_leson/2_less_autocad/6_dial_okno_fail_sohr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://tehkd.ru/img/autocad_leson/1_less_autocad/1_interfeis_autocad.gif" TargetMode="External"/><Relationship Id="rId11" Type="http://schemas.openxmlformats.org/officeDocument/2006/relationships/image" Target="http://tehkd.ru/img/autocad_leson/2_less_autocad/1_otkr_fail_autocad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tehkd.ru/img/autocad_leson/2_less_autocad/5_sohr_fail.jpg" TargetMode="External"/><Relationship Id="rId10" Type="http://schemas.openxmlformats.org/officeDocument/2006/relationships/image" Target="http://tehkd.ru/img/autocad_leson/1_less_autocad/5_shablon.gif" TargetMode="External"/><Relationship Id="rId19" Type="http://schemas.openxmlformats.org/officeDocument/2006/relationships/image" Target="http://tehkd.ru/img/autocad_leson/2_less_autocad/9_sohr_form_bmp.jpg" TargetMode="External"/><Relationship Id="rId4" Type="http://schemas.openxmlformats.org/officeDocument/2006/relationships/settings" Target="settings.xml"/><Relationship Id="rId9" Type="http://schemas.openxmlformats.org/officeDocument/2006/relationships/image" Target="http://tehkd.ru/img/autocad_leson/1_less_autocad/4_sozd_shablon.gif" TargetMode="External"/><Relationship Id="rId14" Type="http://schemas.openxmlformats.org/officeDocument/2006/relationships/image" Target="http://tehkd.ru/img/autocad_leson/2_less_autocad/4_otkr_fail_peret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29. Создание, сохранение и открытие чертежа в AutoCAD. - МДК 04.01 ПМ.04 Выполнение работ по одной или нескольким профессиям рабочих, должностям служащих</vt:lpstr>
    </vt:vector>
  </TitlesOfParts>
  <Company>*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29. Создание, сохранение и открытие чертежа в AutoCAD. - МДК 04.01 ПМ.04 Выполнение работ по одной или нескольким профессиям рабочих, должностям служащих</dc:title>
  <dc:creator>Пользователь</dc:creator>
  <cp:lastModifiedBy>Пользователь</cp:lastModifiedBy>
  <cp:revision>2</cp:revision>
  <dcterms:created xsi:type="dcterms:W3CDTF">2019-06-20T15:26:00Z</dcterms:created>
  <dcterms:modified xsi:type="dcterms:W3CDTF">2019-06-20T15:26:00Z</dcterms:modified>
</cp:coreProperties>
</file>